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9176E" w:rsidRPr="00D9176E" w:rsidTr="00D9176E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D9176E" w:rsidRPr="00D9176E" w:rsidRDefault="00D9176E" w:rsidP="00D9176E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D9176E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Транспорт. Правила поведения в транспорте</w:t>
            </w:r>
          </w:p>
        </w:tc>
      </w:tr>
      <w:tr w:rsidR="00D9176E" w:rsidRPr="00D9176E" w:rsidTr="00D9176E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D9176E" w:rsidRPr="00D9176E" w:rsidRDefault="00D9176E" w:rsidP="00D9176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  </w:t>
            </w:r>
            <w:proofErr w:type="gramStart"/>
            <w:r w:rsidRPr="00D9176E">
              <w:rPr>
                <w:rFonts w:ascii="Arial Narrow" w:eastAsia="Times New Roman" w:hAnsi="Arial Narrow" w:cs="Arial"/>
                <w:b/>
                <w:bCs/>
                <w:color w:val="20303C"/>
                <w:sz w:val="20"/>
                <w:szCs w:val="20"/>
                <w:lang w:eastAsia="ru-RU"/>
              </w:rPr>
              <w:t>Интегрированный  урок</w:t>
            </w:r>
            <w:proofErr w:type="gramEnd"/>
            <w:r w:rsidRPr="00D9176E">
              <w:rPr>
                <w:rFonts w:ascii="Arial Narrow" w:eastAsia="Times New Roman" w:hAnsi="Arial Narrow" w:cs="Arial"/>
                <w:b/>
                <w:bCs/>
                <w:color w:val="20303C"/>
                <w:sz w:val="20"/>
                <w:szCs w:val="20"/>
                <w:lang w:eastAsia="ru-RU"/>
              </w:rPr>
              <w:t>  математики и развития речи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Тема: «</w:t>
            </w:r>
            <w:r w:rsidRPr="00D9176E">
              <w:rPr>
                <w:rFonts w:ascii="Arial Narrow" w:eastAsia="Times New Roman" w:hAnsi="Arial Narrow" w:cs="Arial"/>
                <w:i/>
                <w:iCs/>
                <w:color w:val="20303C"/>
                <w:sz w:val="20"/>
                <w:szCs w:val="20"/>
                <w:lang w:eastAsia="ru-RU"/>
              </w:rPr>
              <w:t>Транспорт. Правила поведения в транспорте»</w:t>
            </w:r>
          </w:p>
          <w:p w:rsidR="00D9176E" w:rsidRPr="00D9176E" w:rsidRDefault="00D9176E" w:rsidP="00D917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Учитель начальных </w:t>
            </w:r>
            <w:proofErr w:type="gram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классов :</w:t>
            </w:r>
            <w:proofErr w:type="gram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  <w:hyperlink r:id="rId4" w:history="1">
              <w:r w:rsidRPr="00D9176E">
                <w:rPr>
                  <w:rFonts w:ascii="Arial Narrow" w:eastAsia="Times New Roman" w:hAnsi="Arial Narrow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Таран Т.А</w:t>
              </w:r>
            </w:hyperlink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.</w:t>
            </w:r>
          </w:p>
          <w:p w:rsidR="00D9176E" w:rsidRPr="00D9176E" w:rsidRDefault="00D9176E" w:rsidP="00D9176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Цель: создание условий для формирования знаний о транспорте, правилах поведения </w:t>
            </w:r>
            <w:proofErr w:type="gram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в  транспорте</w:t>
            </w:r>
            <w:proofErr w:type="gram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на материале арифметических задач с понятиями «цена», «количество», «стоимость»,  способствовать развитию познавательной активности детей, развивать умение выполнять самоанализ своей деятельности, способствовать развитию речи учащихся путем введения в их активный словарь новых слов и понятий, связанных с темой урока,   воспитывать самостоятельность, аккуратность, бережливость.</w:t>
            </w:r>
          </w:p>
          <w:p w:rsidR="00D9176E" w:rsidRPr="00D9176E" w:rsidRDefault="00D9176E" w:rsidP="00D9176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proofErr w:type="gram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Оборудование:  презентация</w:t>
            </w:r>
            <w:proofErr w:type="gram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, карточки с видами транспорта.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Ход урока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1.Организационный момент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2.Актуализация знаний (демонстрация презентации).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Сегодня на уроке развития речи пригодятся ваши знания по математике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20-15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18+2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14-7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10-4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15-11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9-3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19-17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11-10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17-9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Посмотрите на данные выражения и найдите лишнее. Почему? Уберем его.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- Решите выражения и ответы расставьте в порядке возрастания. </w:t>
            </w:r>
            <w:proofErr w:type="gram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( на</w:t>
            </w:r>
            <w:proofErr w:type="gram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каждый ответ есть соответствующая буква) Давайте проверим что получилось. (дети «расшифровывают» тему урока - транспорт)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3.Основная часть.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Верно. Тема нашего урока – ТРАНСПОРТ.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Что означает это слово? (устройство, предназначенное для перевозки людей, груза)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Соответственно, какое назначение транспорта? Для чего он нужен? (……..)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А</w:t>
            </w:r>
            <w:proofErr w:type="gram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какие виды транспорта вы знаете по способу передвижения? (водный и т.д.)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(Демонстрация презентации с видами транспорта)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Назовите городской пассажирский транспорт.  (…..)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Какой нравится вам? Почему? (……)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lastRenderedPageBreak/>
              <w:t>-</w:t>
            </w: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u w:val="single"/>
                <w:lang w:eastAsia="ru-RU"/>
              </w:rPr>
              <w:t> Задание:</w:t>
            </w: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на картинках, которые лежат у вас на столе </w:t>
            </w:r>
            <w:proofErr w:type="gram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отберите  наземный</w:t>
            </w:r>
            <w:proofErr w:type="gram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транспорт ( автобус, троллейбус, такси, мотоцикл, велосипед, грузовик)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Кто совершает поездки на каком – либо виде транспорте?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Как называется человек, который едет в транспорте? (пассажир)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- Знаете ли вы правила пассажира? </w:t>
            </w:r>
            <w:proofErr w:type="gram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Сейчас  проверим</w:t>
            </w:r>
            <w:proofErr w:type="gram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. На доске записаны верные и неверные утверждения. Выберите только верные утверждения, а шифр запишите в тетрадь.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«Б» – жди транспорт в установленных местах.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«Е» - на остановке пассажиры должны сначала зайти, а потом выйти.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«И» - на остановке пассажиры должны сначала выйти, а потом зайти.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«Л» - войдя в салон, оплати проезд.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«К» - оплати проезд при выходе из транспорта.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«Е» - уступай место пожилым, инвалидам, малышам.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«Р» - к выходу продвигайся только на остановке.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«Т» - продвигайся к выходу заранее.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Что у вас получилось? (билет)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Что такое билет? (документ, удостоверяющий право пользования чем-нибудь. Билет на поезд, билет в кино)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На каком маршруте можно доехать до школы?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- Сколько стоит </w:t>
            </w:r>
            <w:proofErr w:type="gram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билет  на</w:t>
            </w:r>
            <w:proofErr w:type="gram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ваш проезд?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4.Физкультминутка «Светофор»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5. Закрепление знаний.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Решите задачи: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У Ксении 5 </w:t>
            </w:r>
            <w:proofErr w:type="spell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руб</w:t>
            </w:r>
            <w:proofErr w:type="spell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, а у </w:t>
            </w:r>
            <w:proofErr w:type="gram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Миши  на</w:t>
            </w:r>
            <w:proofErr w:type="gram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4  больше. Сколько рублей у Миши?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Наташа и Коля собрались в театр. Билет на проезд до </w:t>
            </w:r>
            <w:proofErr w:type="gram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театра  стоит</w:t>
            </w:r>
            <w:proofErr w:type="gram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9 рублей. Сколько денег нужно взять с </w:t>
            </w:r>
            <w:proofErr w:type="gram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собой  Наташе</w:t>
            </w:r>
            <w:proofErr w:type="gram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и Коли?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Мама дала сыну 20 </w:t>
            </w:r>
            <w:proofErr w:type="spell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руб</w:t>
            </w:r>
            <w:proofErr w:type="spell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, хлеб стоит 15руб. Какую сдачу получит мальчик?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 Какие знания нам понадобились для решения данных задач?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Разгадывание кроссворда 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1.Если мы очень спешим, то домой вызываем ...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</w:tblGrid>
            <w:tr w:rsidR="00D9176E" w:rsidRPr="00D9176E" w:rsidTr="00D9176E">
              <w:trPr>
                <w:trHeight w:val="300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к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</w:tr>
          </w:tbl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lastRenderedPageBreak/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2. Двухколесный транспорт, без мотора….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653"/>
              <w:gridCol w:w="653"/>
              <w:gridCol w:w="653"/>
              <w:gridCol w:w="653"/>
              <w:gridCol w:w="654"/>
              <w:gridCol w:w="654"/>
              <w:gridCol w:w="654"/>
              <w:gridCol w:w="654"/>
            </w:tblGrid>
            <w:tr w:rsidR="00D9176E" w:rsidRPr="00D9176E" w:rsidTr="00D9176E">
              <w:trPr>
                <w:trHeight w:val="269"/>
              </w:trPr>
              <w:tc>
                <w:tcPr>
                  <w:tcW w:w="6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6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6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6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6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</w:tr>
          </w:tbl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3 Городской транспорт, </w:t>
            </w:r>
            <w:proofErr w:type="gramStart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который  передвигается</w:t>
            </w:r>
            <w:proofErr w:type="gramEnd"/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от электричества….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673"/>
              <w:gridCol w:w="673"/>
              <w:gridCol w:w="673"/>
              <w:gridCol w:w="673"/>
              <w:gridCol w:w="674"/>
              <w:gridCol w:w="674"/>
              <w:gridCol w:w="674"/>
              <w:gridCol w:w="337"/>
              <w:gridCol w:w="337"/>
            </w:tblGrid>
            <w:tr w:rsidR="00D9176E" w:rsidRPr="00D9176E" w:rsidTr="00D9176E">
              <w:trPr>
                <w:trHeight w:val="300"/>
              </w:trPr>
              <w:tc>
                <w:tcPr>
                  <w:tcW w:w="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6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6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6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6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3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3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</w:tr>
          </w:tbl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4. Мчится он быстро, у него два колеса и коляска рядом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780"/>
              <w:gridCol w:w="780"/>
              <w:gridCol w:w="780"/>
              <w:gridCol w:w="780"/>
              <w:gridCol w:w="781"/>
              <w:gridCol w:w="781"/>
              <w:gridCol w:w="781"/>
            </w:tblGrid>
            <w:tr w:rsidR="00D9176E" w:rsidRPr="00D9176E" w:rsidTr="00D9176E">
              <w:trPr>
                <w:trHeight w:val="390"/>
              </w:trPr>
              <w:tc>
                <w:tcPr>
                  <w:tcW w:w="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ц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к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76E" w:rsidRPr="00D9176E" w:rsidRDefault="00D9176E" w:rsidP="00D91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176E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</w:tr>
          </w:tbl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6. Итог.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-Что нового вы узнали? Что больше всего вам понравилось?</w:t>
            </w:r>
          </w:p>
          <w:p w:rsidR="00D9176E" w:rsidRPr="00D9176E" w:rsidRDefault="00D9176E" w:rsidP="00D9176E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9176E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-Вы были все сегодня активны, молодцы! До свидания!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D9176E" w:rsidRPr="00D9176E" w:rsidRDefault="00D9176E" w:rsidP="00D9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6E"/>
    <w:rsid w:val="000F282F"/>
    <w:rsid w:val="00D9176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C4385-E40D-4408-9BEB-DB23352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1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26313-543krasnogvar.edusite.ru/p746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2023-10-24T11:38:00Z</dcterms:created>
  <dcterms:modified xsi:type="dcterms:W3CDTF">2023-10-24T11:38:00Z</dcterms:modified>
</cp:coreProperties>
</file>